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1F" w:rsidRPr="000C6B42" w:rsidRDefault="00E04664" w:rsidP="000C6B42">
      <w:pPr>
        <w:tabs>
          <w:tab w:val="left" w:pos="3435"/>
          <w:tab w:val="left" w:pos="5640"/>
        </w:tabs>
        <w:ind w:firstLineChars="850" w:firstLine="2389"/>
        <w:rPr>
          <w:rFonts w:ascii="Arial" w:hAnsi="Arial" w:cs="Tahoma"/>
          <w:b/>
          <w:bCs/>
          <w:caps/>
          <w:color w:val="0000FF"/>
          <w:sz w:val="28"/>
          <w:szCs w:val="28"/>
          <w:lang w:val="uk-UA" w:eastAsia="en-US"/>
        </w:rPr>
      </w:pPr>
      <w:r w:rsidRPr="000C6B42">
        <w:rPr>
          <w:rFonts w:ascii="Arial" w:hAnsi="Arial" w:cs="Arial"/>
          <w:b/>
          <w:bCs/>
          <w:caps/>
          <w:color w:val="0000FF"/>
          <w:sz w:val="28"/>
          <w:szCs w:val="28"/>
          <w:lang w:eastAsia="en-US"/>
        </w:rPr>
        <w:t>ГРАНД ТУР «</w:t>
      </w:r>
      <w:r w:rsidR="000F7855" w:rsidRPr="000C6B42">
        <w:rPr>
          <w:rFonts w:ascii="Arial" w:hAnsi="Arial" w:cs="Arial"/>
          <w:b/>
          <w:bCs/>
          <w:caps/>
          <w:color w:val="0000FF"/>
          <w:sz w:val="28"/>
          <w:szCs w:val="28"/>
          <w:lang w:eastAsia="en-US"/>
        </w:rPr>
        <w:t xml:space="preserve"> В</w:t>
      </w:r>
      <w:r w:rsidR="0015681F" w:rsidRPr="000C6B42">
        <w:rPr>
          <w:rFonts w:ascii="Arial" w:hAnsi="Arial" w:cs="Arial"/>
          <w:b/>
          <w:bCs/>
          <w:caps/>
          <w:color w:val="0000FF"/>
          <w:sz w:val="28"/>
          <w:szCs w:val="28"/>
          <w:lang w:eastAsia="en-US"/>
        </w:rPr>
        <w:t xml:space="preserve">СЕ </w:t>
      </w:r>
      <w:r w:rsidR="000F7855" w:rsidRPr="000C6B42">
        <w:rPr>
          <w:rFonts w:ascii="Arial" w:hAnsi="Arial" w:cs="Arial"/>
          <w:b/>
          <w:bCs/>
          <w:caps/>
          <w:color w:val="0000FF"/>
          <w:sz w:val="28"/>
          <w:szCs w:val="28"/>
          <w:lang w:val="uk-UA" w:eastAsia="en-US"/>
        </w:rPr>
        <w:t>НАЙ</w:t>
      </w:r>
      <w:r w:rsidR="0015681F" w:rsidRPr="000C6B42">
        <w:rPr>
          <w:rFonts w:ascii="Arial" w:hAnsi="Arial" w:cs="Arial"/>
          <w:b/>
          <w:bCs/>
          <w:caps/>
          <w:color w:val="0000FF"/>
          <w:sz w:val="28"/>
          <w:szCs w:val="28"/>
          <w:lang w:eastAsia="en-US"/>
        </w:rPr>
        <w:t>КРАЩЕ В КИТАЇ</w:t>
      </w:r>
      <w:r w:rsidRPr="000C6B42">
        <w:rPr>
          <w:rFonts w:ascii="Arial" w:hAnsi="Arial" w:cs="Arial"/>
          <w:b/>
          <w:bCs/>
          <w:caps/>
          <w:color w:val="0000FF"/>
          <w:sz w:val="28"/>
          <w:szCs w:val="28"/>
          <w:lang w:val="uk-UA" w:eastAsia="en-US"/>
        </w:rPr>
        <w:t>»</w:t>
      </w:r>
    </w:p>
    <w:p w:rsidR="0015681F" w:rsidRPr="000C6B42" w:rsidRDefault="00777FD2" w:rsidP="000C6B42">
      <w:pPr>
        <w:tabs>
          <w:tab w:val="left" w:pos="3435"/>
          <w:tab w:val="left" w:pos="5640"/>
        </w:tabs>
        <w:jc w:val="center"/>
        <w:rPr>
          <w:rFonts w:ascii="Arial" w:hAnsi="Arial"/>
          <w:b/>
        </w:rPr>
      </w:pPr>
      <w:r w:rsidRPr="00777FD2">
        <w:rPr>
          <w:rFonts w:ascii="Arial" w:hAnsi="Arial"/>
          <w:b/>
          <w:color w:val="FF0000"/>
          <w:lang w:val="uk-UA"/>
        </w:rPr>
        <w:t xml:space="preserve">      </w:t>
      </w:r>
      <w:r w:rsidR="0015681F" w:rsidRPr="000C6B42">
        <w:rPr>
          <w:rFonts w:ascii="Arial" w:hAnsi="Arial"/>
          <w:b/>
          <w:color w:val="FF0000"/>
        </w:rPr>
        <w:t xml:space="preserve">Шанхай-Сучжоу </w:t>
      </w:r>
      <w:r w:rsidR="0015681F" w:rsidRPr="000C6B42">
        <w:rPr>
          <w:rFonts w:ascii="Arial" w:hAnsi="Arial"/>
          <w:b/>
          <w:color w:val="FF0000"/>
        </w:rPr>
        <w:sym w:font="Symbol" w:char="F02D"/>
      </w:r>
      <w:r w:rsidR="0015681F" w:rsidRPr="000C6B42">
        <w:rPr>
          <w:rFonts w:ascii="Arial" w:hAnsi="Arial"/>
          <w:b/>
          <w:color w:val="FF0000"/>
        </w:rPr>
        <w:t>Лоян-Шаолінь-Сіань-Пекін</w:t>
      </w:r>
    </w:p>
    <w:p w:rsidR="0015681F" w:rsidRPr="000C6B42" w:rsidRDefault="0015681F" w:rsidP="00E04664">
      <w:pPr>
        <w:tabs>
          <w:tab w:val="left" w:pos="3435"/>
          <w:tab w:val="left" w:pos="5640"/>
        </w:tabs>
        <w:jc w:val="center"/>
        <w:rPr>
          <w:rFonts w:ascii="Arial" w:hAnsi="Arial"/>
          <w:b/>
          <w:color w:val="FF0000"/>
        </w:rPr>
      </w:pPr>
      <w:r w:rsidRPr="000C6B42">
        <w:rPr>
          <w:rFonts w:ascii="Arial" w:hAnsi="Arial"/>
          <w:b/>
          <w:color w:val="FF0000"/>
        </w:rPr>
        <w:t>(9 днів / 8 ночей)</w:t>
      </w:r>
    </w:p>
    <w:p w:rsidR="0015681F" w:rsidRDefault="0015681F" w:rsidP="00E04664">
      <w:pPr>
        <w:pStyle w:val="a6"/>
        <w:spacing w:line="0" w:lineRule="atLeast"/>
        <w:rPr>
          <w:color w:val="0070C0"/>
          <w:sz w:val="28"/>
          <w:szCs w:val="28"/>
        </w:rPr>
      </w:pPr>
      <w:r w:rsidRPr="00E04664">
        <w:rPr>
          <w:color w:val="0070C0"/>
          <w:sz w:val="28"/>
          <w:szCs w:val="28"/>
        </w:rPr>
        <w:t>Щоденний тур</w:t>
      </w:r>
    </w:p>
    <w:p w:rsidR="0015681F" w:rsidRPr="00E04664" w:rsidRDefault="0015681F" w:rsidP="00E04664">
      <w:pPr>
        <w:pStyle w:val="a6"/>
        <w:spacing w:line="0" w:lineRule="atLeast"/>
        <w:rPr>
          <w:color w:val="00B0F0"/>
          <w:sz w:val="32"/>
          <w:szCs w:val="32"/>
          <w:lang w:val="uk-UA"/>
        </w:rPr>
      </w:pPr>
      <w:r w:rsidRPr="00E04664">
        <w:rPr>
          <w:color w:val="00B0F0"/>
          <w:sz w:val="32"/>
          <w:szCs w:val="32"/>
        </w:rPr>
        <w:t xml:space="preserve">Гарантовані заїзди з </w:t>
      </w:r>
      <w:r w:rsidR="000F7855" w:rsidRPr="00E04664">
        <w:rPr>
          <w:rFonts w:hint="eastAsia"/>
          <w:color w:val="00B0F0"/>
          <w:sz w:val="32"/>
          <w:szCs w:val="32"/>
        </w:rPr>
        <w:t>15</w:t>
      </w:r>
      <w:r w:rsidR="00E04664" w:rsidRPr="00E04664">
        <w:rPr>
          <w:color w:val="00B0F0"/>
          <w:sz w:val="32"/>
          <w:szCs w:val="32"/>
        </w:rPr>
        <w:t>.02.202</w:t>
      </w:r>
      <w:r w:rsidRPr="00E04664">
        <w:rPr>
          <w:rFonts w:hint="eastAsia"/>
          <w:color w:val="00B0F0"/>
          <w:sz w:val="32"/>
          <w:szCs w:val="32"/>
        </w:rPr>
        <w:t xml:space="preserve">5 </w:t>
      </w:r>
      <w:r w:rsidRPr="00E04664">
        <w:rPr>
          <w:color w:val="00B0F0"/>
          <w:sz w:val="32"/>
          <w:szCs w:val="32"/>
        </w:rPr>
        <w:t xml:space="preserve">по </w:t>
      </w:r>
      <w:r w:rsidR="000F7855" w:rsidRPr="00E04664">
        <w:rPr>
          <w:rFonts w:hint="eastAsia"/>
          <w:color w:val="00B0F0"/>
          <w:sz w:val="32"/>
          <w:szCs w:val="32"/>
        </w:rPr>
        <w:t>06.02.2026</w:t>
      </w:r>
      <w:r w:rsidRPr="00E04664">
        <w:rPr>
          <w:rFonts w:hint="eastAsia"/>
          <w:color w:val="00B0F0"/>
          <w:sz w:val="32"/>
          <w:szCs w:val="32"/>
        </w:rPr>
        <w:t xml:space="preserve"> </w:t>
      </w:r>
    </w:p>
    <w:p w:rsidR="0015681F" w:rsidRDefault="0015681F" w:rsidP="000C6B42">
      <w:pPr>
        <w:tabs>
          <w:tab w:val="left" w:pos="3435"/>
          <w:tab w:val="left" w:pos="5640"/>
        </w:tabs>
        <w:ind w:firstLineChars="1400" w:firstLine="281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</w:t>
      </w:r>
      <w:r w:rsidR="000F7855">
        <w:rPr>
          <w:rFonts w:ascii="Arial" w:hAnsi="Arial" w:cs="Arial"/>
          <w:b/>
          <w:bCs/>
          <w:sz w:val="20"/>
          <w:szCs w:val="20"/>
        </w:rPr>
        <w:t>іна вказана в</w:t>
      </w:r>
      <w:r>
        <w:rPr>
          <w:rFonts w:ascii="Arial" w:hAnsi="Arial" w:cs="Arial"/>
          <w:b/>
          <w:bCs/>
          <w:sz w:val="20"/>
          <w:szCs w:val="20"/>
        </w:rPr>
        <w:t xml:space="preserve"> доларах США на 1 особу</w:t>
      </w:r>
    </w:p>
    <w:p w:rsidR="000F7855" w:rsidRDefault="000F7855" w:rsidP="00E04664">
      <w:pPr>
        <w:tabs>
          <w:tab w:val="left" w:pos="3435"/>
          <w:tab w:val="left" w:pos="5640"/>
        </w:tabs>
        <w:ind w:firstLineChars="1400" w:firstLine="2811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106"/>
        <w:gridCol w:w="960"/>
        <w:gridCol w:w="1012"/>
      </w:tblGrid>
      <w:tr w:rsidR="005C35CF" w:rsidTr="00777FD2">
        <w:trPr>
          <w:trHeight w:val="90"/>
        </w:trPr>
        <w:tc>
          <w:tcPr>
            <w:tcW w:w="1223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Готелі</w:t>
            </w:r>
          </w:p>
        </w:tc>
        <w:tc>
          <w:tcPr>
            <w:tcW w:w="1106" w:type="dxa"/>
          </w:tcPr>
          <w:p w:rsidR="005C35CF" w:rsidRPr="00290B80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oc.</w:t>
            </w:r>
          </w:p>
        </w:tc>
        <w:tc>
          <w:tcPr>
            <w:tcW w:w="960" w:type="dxa"/>
          </w:tcPr>
          <w:p w:rsidR="005C35CF" w:rsidRPr="00290B80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ос.</w:t>
            </w:r>
          </w:p>
        </w:tc>
        <w:tc>
          <w:tcPr>
            <w:tcW w:w="1012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3-5 ос.</w:t>
            </w:r>
          </w:p>
        </w:tc>
      </w:tr>
      <w:tr w:rsidR="005C35CF" w:rsidTr="00777FD2">
        <w:trPr>
          <w:trHeight w:val="197"/>
        </w:trPr>
        <w:tc>
          <w:tcPr>
            <w:tcW w:w="1223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4*</w:t>
            </w:r>
          </w:p>
        </w:tc>
        <w:tc>
          <w:tcPr>
            <w:tcW w:w="1106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488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2230</w:t>
            </w:r>
          </w:p>
        </w:tc>
        <w:tc>
          <w:tcPr>
            <w:tcW w:w="1012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1890</w:t>
            </w:r>
          </w:p>
        </w:tc>
      </w:tr>
      <w:tr w:rsidR="005C35CF" w:rsidTr="00777FD2">
        <w:trPr>
          <w:trHeight w:val="124"/>
        </w:trPr>
        <w:tc>
          <w:tcPr>
            <w:tcW w:w="1223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5*</w:t>
            </w:r>
          </w:p>
        </w:tc>
        <w:tc>
          <w:tcPr>
            <w:tcW w:w="1106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5328</w:t>
            </w:r>
          </w:p>
        </w:tc>
        <w:tc>
          <w:tcPr>
            <w:tcW w:w="960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3096</w:t>
            </w:r>
          </w:p>
        </w:tc>
        <w:tc>
          <w:tcPr>
            <w:tcW w:w="1012" w:type="dxa"/>
          </w:tcPr>
          <w:p w:rsidR="005C35CF" w:rsidRDefault="005C35CF" w:rsidP="00E04664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2685</w:t>
            </w:r>
          </w:p>
        </w:tc>
      </w:tr>
    </w:tbl>
    <w:p w:rsidR="0015681F" w:rsidRDefault="0015681F">
      <w:pPr>
        <w:tabs>
          <w:tab w:val="left" w:pos="3435"/>
          <w:tab w:val="left" w:pos="5640"/>
        </w:tabs>
        <w:jc w:val="both"/>
        <w:rPr>
          <w:rFonts w:ascii="Arial" w:hAnsi="Arial"/>
          <w:b/>
          <w:caps/>
          <w:sz w:val="22"/>
          <w:szCs w:val="2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8991"/>
      </w:tblGrid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День</w:t>
            </w:r>
          </w:p>
        </w:tc>
        <w:tc>
          <w:tcPr>
            <w:tcW w:w="8991" w:type="dxa"/>
          </w:tcPr>
          <w:p w:rsidR="0015681F" w:rsidRPr="000F7855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  <w:lang w:val="uk-UA"/>
              </w:rPr>
            </w:pPr>
          </w:p>
        </w:tc>
      </w:tr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664">
              <w:rPr>
                <w:b/>
                <w:color w:val="FF0000"/>
                <w:sz w:val="21"/>
                <w:szCs w:val="21"/>
              </w:rPr>
              <w:t>День 1</w:t>
            </w:r>
          </w:p>
        </w:tc>
        <w:tc>
          <w:tcPr>
            <w:tcW w:w="8991" w:type="dxa"/>
          </w:tcPr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>Прибуття в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>Шанхай,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історія якого налічує понад 3000 років.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Зустрі</w:t>
            </w:r>
            <w:r w:rsidR="000C6B42">
              <w:rPr>
                <w:sz w:val="21"/>
                <w:szCs w:val="21"/>
              </w:rPr>
              <w:t xml:space="preserve">ч в аеропорту з </w:t>
            </w:r>
            <w:r>
              <w:rPr>
                <w:sz w:val="21"/>
                <w:szCs w:val="21"/>
              </w:rPr>
              <w:t>гідом.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 xml:space="preserve"> </w:t>
            </w:r>
          </w:p>
          <w:p w:rsidR="0015681F" w:rsidRDefault="0015681F">
            <w:pPr>
              <w:rPr>
                <w:rStyle w:val="a8"/>
                <w:b w:val="0"/>
                <w:bCs w:val="0"/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 xml:space="preserve">ХРАМ НЕФРИТОВОГО БУДДИ- </w:t>
            </w:r>
            <w:r>
              <w:rPr>
                <w:rStyle w:val="a8"/>
                <w:b w:val="0"/>
                <w:bCs w:val="0"/>
                <w:sz w:val="21"/>
                <w:szCs w:val="21"/>
              </w:rPr>
              <w:t xml:space="preserve">Центральний Буддійський храм Шанхаю, а також найбільшу статую Будди з білого нефриту (1,95 метра, 3 </w:t>
            </w:r>
            <w:proofErr w:type="spellStart"/>
            <w:r>
              <w:rPr>
                <w:rStyle w:val="a8"/>
                <w:b w:val="0"/>
                <w:bCs w:val="0"/>
                <w:sz w:val="21"/>
                <w:szCs w:val="21"/>
              </w:rPr>
              <w:t>тонни</w:t>
            </w:r>
            <w:proofErr w:type="spellEnd"/>
            <w:r>
              <w:rPr>
                <w:rStyle w:val="a8"/>
                <w:b w:val="0"/>
                <w:bCs w:val="0"/>
                <w:sz w:val="21"/>
                <w:szCs w:val="21"/>
              </w:rPr>
              <w:t>).</w:t>
            </w:r>
          </w:p>
          <w:p w:rsidR="0015681F" w:rsidRDefault="0015681F">
            <w:pPr>
              <w:rPr>
                <w:rStyle w:val="a8"/>
                <w:b w:val="0"/>
                <w:bCs w:val="0"/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>САД РАДІСТИ «ЮЙЮАНЬ»</w:t>
            </w:r>
            <w:r>
              <w:rPr>
                <w:rStyle w:val="a8"/>
                <w:b w:val="0"/>
                <w:bCs w:val="0"/>
                <w:sz w:val="21"/>
                <w:szCs w:val="21"/>
              </w:rPr>
              <w:t> </w:t>
            </w:r>
            <w:r>
              <w:rPr>
                <w:rStyle w:val="a8"/>
                <w:b w:val="0"/>
                <w:bCs w:val="0"/>
                <w:color w:val="0000FF"/>
                <w:sz w:val="21"/>
                <w:szCs w:val="21"/>
              </w:rPr>
              <w:t xml:space="preserve">(по понеділках закритий </w:t>
            </w:r>
            <w:r>
              <w:rPr>
                <w:rStyle w:val="a8"/>
                <w:b w:val="0"/>
                <w:bCs w:val="0"/>
                <w:sz w:val="21"/>
                <w:szCs w:val="21"/>
              </w:rPr>
              <w:t>) є чудовим наочним посібником з ландшафтного дизайну та фен-шуй.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>Обід у китайському ресторані.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rStyle w:val="a8"/>
                <w:b w:val="0"/>
                <w:bCs w:val="0"/>
                <w:sz w:val="21"/>
                <w:szCs w:val="21"/>
              </w:rPr>
              <w:t xml:space="preserve">Прогулянка </w:t>
            </w:r>
            <w:r>
              <w:rPr>
                <w:rStyle w:val="a8"/>
                <w:sz w:val="21"/>
                <w:szCs w:val="21"/>
              </w:rPr>
              <w:t xml:space="preserve">НАБЕРЕЖНОЮ </w:t>
            </w:r>
            <w:r>
              <w:rPr>
                <w:rStyle w:val="a8"/>
                <w:b w:val="0"/>
                <w:bCs w:val="0"/>
                <w:sz w:val="21"/>
                <w:szCs w:val="21"/>
              </w:rPr>
              <w:t xml:space="preserve">із зовнішнім оглядом </w:t>
            </w:r>
            <w:r w:rsidR="00777FD2">
              <w:rPr>
                <w:rStyle w:val="a8"/>
                <w:sz w:val="21"/>
                <w:szCs w:val="21"/>
              </w:rPr>
              <w:t>ТЕЛЕВЕЖІ</w:t>
            </w:r>
            <w:r>
              <w:rPr>
                <w:rStyle w:val="a8"/>
                <w:sz w:val="21"/>
                <w:szCs w:val="21"/>
              </w:rPr>
              <w:t xml:space="preserve"> "Перлина Сходу" – </w:t>
            </w:r>
            <w:r>
              <w:rPr>
                <w:sz w:val="21"/>
                <w:szCs w:val="21"/>
              </w:rPr>
              <w:t>Східна Перлина, яка займає 3 місце у світі за висотою (Зовнішній огляд без підйому).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tabs>
                <w:tab w:val="left" w:pos="3435"/>
                <w:tab w:val="left" w:pos="56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Розміщення у готель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b w:val="0"/>
                <w:bCs w:val="0"/>
                <w:sz w:val="21"/>
                <w:szCs w:val="21"/>
              </w:rPr>
              <w:t xml:space="preserve">4* </w:t>
            </w:r>
            <w:r>
              <w:rPr>
                <w:sz w:val="21"/>
                <w:szCs w:val="21"/>
              </w:rPr>
              <w:t>після 14 годин.</w:t>
            </w:r>
          </w:p>
          <w:p w:rsidR="0015681F" w:rsidRDefault="0015681F">
            <w:pPr>
              <w:tabs>
                <w:tab w:val="left" w:pos="3435"/>
                <w:tab w:val="left" w:pos="56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Style w:val="a8"/>
                <w:sz w:val="21"/>
                <w:szCs w:val="21"/>
              </w:rPr>
              <w:t>Харчування: обід</w:t>
            </w:r>
          </w:p>
        </w:tc>
      </w:tr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664">
              <w:rPr>
                <w:b/>
                <w:color w:val="FF0000"/>
                <w:sz w:val="21"/>
                <w:szCs w:val="21"/>
              </w:rPr>
              <w:t>День 2</w:t>
            </w:r>
          </w:p>
        </w:tc>
        <w:tc>
          <w:tcPr>
            <w:tcW w:w="8991" w:type="dxa"/>
          </w:tcPr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Одноденна екскурсія до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>Сучжоу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– місто каналів та садів, своєрідну Східну Венецію.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Виїзд автобусом до Сучжоу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="00777FD2">
              <w:rPr>
                <w:color w:val="000000"/>
                <w:sz w:val="21"/>
                <w:szCs w:val="21"/>
              </w:rPr>
              <w:t>(ч</w:t>
            </w:r>
            <w:r>
              <w:rPr>
                <w:color w:val="000000"/>
                <w:sz w:val="21"/>
                <w:szCs w:val="21"/>
              </w:rPr>
              <w:t>ас у дорозі – близько 2 годин).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САД З'ЄДНАННЯ </w:t>
            </w:r>
            <w:r>
              <w:rPr>
                <w:sz w:val="21"/>
                <w:szCs w:val="21"/>
              </w:rPr>
              <w:t xml:space="preserve">-прекрасний зразок вишуканого мистецтва династії </w:t>
            </w:r>
            <w:proofErr w:type="spellStart"/>
            <w:r>
              <w:rPr>
                <w:sz w:val="21"/>
                <w:szCs w:val="21"/>
              </w:rPr>
              <w:t>Ції</w:t>
            </w:r>
            <w:proofErr w:type="spellEnd"/>
            <w:r>
              <w:rPr>
                <w:sz w:val="21"/>
                <w:szCs w:val="21"/>
              </w:rPr>
              <w:t>. Сьогодні він входить до чотирьох ансамблів, оголошених національним надбанням.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rStyle w:val="apple-converted-space"/>
                <w:sz w:val="21"/>
                <w:szCs w:val="21"/>
              </w:rPr>
              <w:t xml:space="preserve">Обід </w:t>
            </w:r>
            <w:r>
              <w:rPr>
                <w:sz w:val="21"/>
                <w:szCs w:val="21"/>
              </w:rPr>
              <w:t>у китайському ресторані.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rStyle w:val="apple-converted-space"/>
                <w:sz w:val="21"/>
                <w:szCs w:val="21"/>
              </w:rPr>
              <w:t xml:space="preserve">Музей Шовку. </w:t>
            </w:r>
            <w:r>
              <w:rPr>
                <w:sz w:val="21"/>
                <w:szCs w:val="21"/>
              </w:rPr>
              <w:br/>
            </w:r>
            <w:r>
              <w:rPr>
                <w:rStyle w:val="a8"/>
                <w:sz w:val="21"/>
                <w:szCs w:val="21"/>
              </w:rPr>
              <w:t>МОНАСТИР ХОЛОДНИХ ГІР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збудований у 520 р. Тут зберігаються кам'яні стели, прикрашені портретами та старовинний дзвін.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Повернення до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>
              <w:rPr>
                <w:rStyle w:val="a8"/>
                <w:b w:val="0"/>
                <w:bCs w:val="0"/>
                <w:color w:val="000000"/>
                <w:sz w:val="21"/>
                <w:szCs w:val="21"/>
              </w:rPr>
              <w:t>Шанхай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="00777FD2">
              <w:rPr>
                <w:color w:val="000000"/>
                <w:sz w:val="21"/>
                <w:szCs w:val="21"/>
              </w:rPr>
              <w:t>(ч</w:t>
            </w:r>
            <w:r>
              <w:rPr>
                <w:color w:val="000000"/>
                <w:sz w:val="21"/>
                <w:szCs w:val="21"/>
              </w:rPr>
              <w:t>ас у дорозі – близько 2 годин).</w:t>
            </w:r>
            <w:r>
              <w:rPr>
                <w:rStyle w:val="apple-converted-space"/>
                <w:color w:val="000000"/>
                <w:sz w:val="21"/>
                <w:szCs w:val="21"/>
              </w:rPr>
              <w:t>  </w:t>
            </w:r>
            <w:r>
              <w:rPr>
                <w:color w:val="000000"/>
                <w:sz w:val="21"/>
                <w:szCs w:val="21"/>
              </w:rPr>
              <w:t>Відпочинок.</w:t>
            </w:r>
          </w:p>
          <w:p w:rsidR="0015681F" w:rsidRDefault="0015681F">
            <w:pPr>
              <w:tabs>
                <w:tab w:val="left" w:pos="3435"/>
                <w:tab w:val="left" w:pos="56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Style w:val="a8"/>
                <w:sz w:val="21"/>
                <w:szCs w:val="21"/>
              </w:rPr>
              <w:t>Харчування: сніданок, обід</w:t>
            </w:r>
          </w:p>
        </w:tc>
      </w:tr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b/>
                <w:sz w:val="21"/>
                <w:szCs w:val="21"/>
              </w:rPr>
            </w:pPr>
            <w:r w:rsidRPr="00E04664">
              <w:rPr>
                <w:b/>
                <w:color w:val="FF0000"/>
                <w:sz w:val="21"/>
                <w:szCs w:val="21"/>
              </w:rPr>
              <w:t>День 3</w:t>
            </w:r>
          </w:p>
        </w:tc>
        <w:tc>
          <w:tcPr>
            <w:tcW w:w="8991" w:type="dxa"/>
          </w:tcPr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 Здавання номера до 12 годин.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Вільний день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Трансфер на вокзал без гіда та виїзд поїздом до Лояна (Сидячі місця, 2-й клас, в дорозі -5.5 години).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Прибуття </w:t>
            </w:r>
            <w:r>
              <w:rPr>
                <w:rStyle w:val="a8"/>
                <w:sz w:val="21"/>
                <w:szCs w:val="21"/>
              </w:rPr>
              <w:t xml:space="preserve">в </w:t>
            </w:r>
            <w:r>
              <w:rPr>
                <w:b/>
                <w:bCs/>
                <w:sz w:val="21"/>
                <w:szCs w:val="21"/>
              </w:rPr>
              <w:t>ЛОЯН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одну з колишніх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столиць стародавньої китайської цивілізації.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Зустріч з водієм без гіда. Трансфер до готелю 4*.</w:t>
            </w:r>
          </w:p>
          <w:p w:rsidR="0015681F" w:rsidRDefault="0015681F">
            <w:pPr>
              <w:tabs>
                <w:tab w:val="left" w:pos="3435"/>
                <w:tab w:val="left" w:pos="5640"/>
              </w:tabs>
              <w:rPr>
                <w:rStyle w:val="a8"/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>Харчування: сніданок</w:t>
            </w:r>
          </w:p>
        </w:tc>
      </w:tr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664">
              <w:rPr>
                <w:b/>
                <w:color w:val="FF0000"/>
                <w:sz w:val="21"/>
                <w:szCs w:val="21"/>
              </w:rPr>
              <w:t>День 4</w:t>
            </w:r>
          </w:p>
        </w:tc>
        <w:tc>
          <w:tcPr>
            <w:tcW w:w="8991" w:type="dxa"/>
          </w:tcPr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Сніданок у готелі. </w:t>
            </w:r>
            <w:r>
              <w:rPr>
                <w:rStyle w:val="apple-converted-space"/>
                <w:sz w:val="21"/>
                <w:szCs w:val="21"/>
              </w:rPr>
              <w:t>Здавання номера.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>ГРОТИ «ЛУНМЕНЬ»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є буддійським печерним монастирем, одним із найбільш значних печерних храмових комплексів Китаю. Назва означає "ворота дракона".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>Обід у китайському ресторані.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>МОНАСТИР ШАЛОЛІН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(495 р.) – центр буддизму та бойових мистецтв Китаю. Сюди приїжджають у пошуках гармонії духу та тіла (в екскурсію включено огляд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>Ліси пагод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 xml:space="preserve">- Надгробний ступ на монастирському цвинтарі, встановлених на могилах майстрів </w:t>
            </w:r>
            <w:proofErr w:type="spellStart"/>
            <w:r>
              <w:rPr>
                <w:sz w:val="21"/>
                <w:szCs w:val="21"/>
              </w:rPr>
              <w:t>ушу</w:t>
            </w:r>
            <w:proofErr w:type="spellEnd"/>
            <w:r>
              <w:rPr>
                <w:sz w:val="21"/>
                <w:szCs w:val="21"/>
              </w:rPr>
              <w:t xml:space="preserve"> різних династій).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</w:r>
            <w:r>
              <w:rPr>
                <w:rStyle w:val="a8"/>
                <w:sz w:val="21"/>
                <w:szCs w:val="21"/>
              </w:rPr>
              <w:t>ШАОЛИНЬ-УШУ –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захоплююче видовище, в якому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виконуються настільки віртуозні трюки та вправи, що в їхню реальність важко повірити.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Трансфер на вокзал та виїзд поїздом до </w:t>
            </w:r>
            <w:proofErr w:type="spellStart"/>
            <w:r>
              <w:rPr>
                <w:sz w:val="21"/>
                <w:szCs w:val="21"/>
              </w:rPr>
              <w:t>Сіану</w:t>
            </w:r>
            <w:proofErr w:type="spellEnd"/>
            <w:r>
              <w:rPr>
                <w:sz w:val="21"/>
                <w:szCs w:val="21"/>
              </w:rPr>
              <w:t xml:space="preserve"> (Сидячі місця, 2-й клас, в дорозі –1.5 години).</w:t>
            </w:r>
          </w:p>
          <w:p w:rsidR="0015681F" w:rsidRDefault="0015681F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Прибуття в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>СІАНЬ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 xml:space="preserve">– знаменитий історичний та культурний центр Китаю, який служив столицею Піднебесною за часів правління династій </w:t>
            </w:r>
            <w:proofErr w:type="spellStart"/>
            <w:r>
              <w:rPr>
                <w:sz w:val="21"/>
                <w:szCs w:val="21"/>
              </w:rPr>
              <w:t>Чжоу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Цінь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Хань</w:t>
            </w:r>
            <w:proofErr w:type="spellEnd"/>
            <w:r>
              <w:rPr>
                <w:sz w:val="21"/>
                <w:szCs w:val="21"/>
              </w:rPr>
              <w:t xml:space="preserve"> та Тань.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Зустріч на вокзалі з водієм без гіда та трансфери до готелю.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Розміщення у 4* готель. Відпочинок.</w:t>
            </w:r>
          </w:p>
          <w:p w:rsidR="0015681F" w:rsidRDefault="0015681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Style w:val="a8"/>
                <w:sz w:val="21"/>
                <w:szCs w:val="21"/>
              </w:rPr>
              <w:t>Харчування: сніданок, обід</w:t>
            </w:r>
          </w:p>
        </w:tc>
      </w:tr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664">
              <w:rPr>
                <w:b/>
                <w:color w:val="FF0000"/>
                <w:sz w:val="21"/>
                <w:szCs w:val="21"/>
              </w:rPr>
              <w:lastRenderedPageBreak/>
              <w:t>День 5</w:t>
            </w:r>
          </w:p>
        </w:tc>
        <w:tc>
          <w:tcPr>
            <w:tcW w:w="8991" w:type="dxa"/>
          </w:tcPr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>МІСЬКА СТІНА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– єдиний у Китаї вцілілий фрагмент стародавньої міської стіни. З неї відкривається мальовнича панорама старого міста з видом на дзвіницю та Барабанну вежу.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  <w:t>Обід у китайському ресторані.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>ТЕРРАКОТОВА ВАРМІЯ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 xml:space="preserve">– військом знаменитого китайського імператора </w:t>
            </w:r>
            <w:proofErr w:type="spellStart"/>
            <w:r>
              <w:rPr>
                <w:sz w:val="21"/>
                <w:szCs w:val="21"/>
              </w:rPr>
              <w:t>Цінь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Шихуана</w:t>
            </w:r>
            <w:proofErr w:type="spellEnd"/>
            <w:r>
              <w:rPr>
                <w:sz w:val="21"/>
                <w:szCs w:val="21"/>
              </w:rPr>
              <w:t xml:space="preserve">, який розпочав будівництво Великої Китайської стіни, а 221 р. до н. е. став першим імператором об'єднаного Китаю. У </w:t>
            </w:r>
            <w:proofErr w:type="spellStart"/>
            <w:r>
              <w:rPr>
                <w:sz w:val="21"/>
                <w:szCs w:val="21"/>
              </w:rPr>
              <w:t>восьмитисячної</w:t>
            </w:r>
            <w:proofErr w:type="spellEnd"/>
            <w:r>
              <w:rPr>
                <w:sz w:val="21"/>
                <w:szCs w:val="21"/>
              </w:rPr>
              <w:t xml:space="preserve"> кам'яної армії немає і двох </w:t>
            </w:r>
            <w:proofErr w:type="spellStart"/>
            <w:r>
              <w:rPr>
                <w:sz w:val="21"/>
                <w:szCs w:val="21"/>
              </w:rPr>
              <w:t>статуй</w:t>
            </w:r>
            <w:proofErr w:type="spellEnd"/>
            <w:r>
              <w:rPr>
                <w:sz w:val="21"/>
                <w:szCs w:val="21"/>
              </w:rPr>
              <w:t xml:space="preserve"> з однаковими особами, кожна унікальна.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  <w:t>Повернення до готелю.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777FD2" w:rsidRDefault="0015681F">
            <w:pPr>
              <w:rPr>
                <w:color w:val="000000"/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  <w:u w:val="single"/>
              </w:rPr>
              <w:t>За додаткову плату за бажанням: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Вечірня прогулянка містом:</w:t>
            </w:r>
          </w:p>
          <w:p w:rsidR="0015681F" w:rsidRDefault="0015681F">
            <w:pPr>
              <w:rPr>
                <w:rFonts w:ascii="Arial" w:hAnsi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Південне озеро 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Парк закоханих 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Неспяща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вулиця. </w:t>
            </w:r>
            <w:r>
              <w:rPr>
                <w:sz w:val="21"/>
                <w:szCs w:val="21"/>
              </w:rPr>
              <w:br/>
            </w:r>
            <w:r>
              <w:rPr>
                <w:rStyle w:val="a8"/>
                <w:sz w:val="21"/>
                <w:szCs w:val="21"/>
              </w:rPr>
              <w:t>Харчування: обід</w:t>
            </w:r>
          </w:p>
        </w:tc>
      </w:tr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664">
              <w:rPr>
                <w:b/>
                <w:color w:val="FF0000"/>
                <w:sz w:val="21"/>
                <w:szCs w:val="21"/>
              </w:rPr>
              <w:t>День 6</w:t>
            </w:r>
          </w:p>
        </w:tc>
        <w:tc>
          <w:tcPr>
            <w:tcW w:w="8991" w:type="dxa"/>
          </w:tcPr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 Здавання номера.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 xml:space="preserve">ВЕЛИКА ПОГОДА ДИКОГО ГУСЯ </w:t>
            </w:r>
            <w:r>
              <w:rPr>
                <w:sz w:val="21"/>
                <w:szCs w:val="21"/>
              </w:rPr>
              <w:t xml:space="preserve">вважається візитною карткою Сіаня. </w:t>
            </w:r>
            <w:proofErr w:type="spellStart"/>
            <w:r>
              <w:rPr>
                <w:sz w:val="21"/>
                <w:szCs w:val="21"/>
              </w:rPr>
              <w:t>Семіярусна</w:t>
            </w:r>
            <w:proofErr w:type="spellEnd"/>
            <w:r>
              <w:rPr>
                <w:sz w:val="21"/>
                <w:szCs w:val="21"/>
              </w:rPr>
              <w:t xml:space="preserve"> споруда заввишки 65 м була збудована у VII столітті для зберігання перших буддійських святинь та рукописів, привезених з Індії.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Обід у китайському ресторані.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rStyle w:val="apple-converted-space"/>
                <w:sz w:val="21"/>
                <w:szCs w:val="21"/>
              </w:rPr>
              <w:t xml:space="preserve">Виїзд </w:t>
            </w:r>
            <w:r>
              <w:rPr>
                <w:sz w:val="21"/>
                <w:szCs w:val="21"/>
              </w:rPr>
              <w:t xml:space="preserve">поїздом ( </w:t>
            </w:r>
            <w:r>
              <w:rPr>
                <w:color w:val="000000"/>
                <w:sz w:val="21"/>
                <w:szCs w:val="21"/>
              </w:rPr>
              <w:t xml:space="preserve">сидячі місця. 2-й клас </w:t>
            </w:r>
            <w:r>
              <w:rPr>
                <w:sz w:val="21"/>
                <w:szCs w:val="21"/>
              </w:rPr>
              <w:t>, в дорозі 5.5 години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)в місто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>ПЕКІН,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історія якого налічує понад 3000 років.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Зустріч на вокзалі із водієм </w:t>
            </w:r>
            <w:r w:rsidR="00777FD2">
              <w:rPr>
                <w:sz w:val="21"/>
                <w:szCs w:val="21"/>
              </w:rPr>
              <w:t>без гіда. Трансфер до готелю.</w:t>
            </w:r>
          </w:p>
          <w:p w:rsidR="0015681F" w:rsidRDefault="0015681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Style w:val="a8"/>
                <w:sz w:val="21"/>
                <w:szCs w:val="21"/>
              </w:rPr>
              <w:t>Харчування: сніданок, обід</w:t>
            </w:r>
          </w:p>
        </w:tc>
      </w:tr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664">
              <w:rPr>
                <w:b/>
                <w:color w:val="FF0000"/>
                <w:sz w:val="21"/>
                <w:szCs w:val="21"/>
              </w:rPr>
              <w:t>День 7</w:t>
            </w:r>
          </w:p>
        </w:tc>
        <w:tc>
          <w:tcPr>
            <w:tcW w:w="8991" w:type="dxa"/>
          </w:tcPr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>Екскурсія центром Пекіна: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</w:r>
            <w:r>
              <w:rPr>
                <w:rStyle w:val="a8"/>
                <w:sz w:val="21"/>
                <w:szCs w:val="21"/>
              </w:rPr>
              <w:t>ТЯНЬАНЬМЕНЬ (площа Небесного Спокою)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- Найбільша площа у світі, серце китайської столиці;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</w:r>
            <w:r>
              <w:rPr>
                <w:rStyle w:val="a8"/>
                <w:sz w:val="21"/>
                <w:szCs w:val="21"/>
              </w:rPr>
              <w:t>ЗАБОРОНЕНЕ МІСТО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>ГУГУН (Зимовий імператорський палац, 1406-1420 рр.)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(Ділянка </w:t>
            </w:r>
            <w:proofErr w:type="spellStart"/>
            <w:r>
              <w:rPr>
                <w:sz w:val="21"/>
                <w:szCs w:val="21"/>
              </w:rPr>
              <w:t>Цзюйюнгуань</w:t>
            </w:r>
            <w:proofErr w:type="spellEnd"/>
            <w:r>
              <w:rPr>
                <w:sz w:val="21"/>
                <w:szCs w:val="21"/>
              </w:rPr>
              <w:t>, без канатної дороги) - дивовижний зразок китайського палацового мистецтва, резиденція 24 імператорів династій Мін і Цин.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Обід у ресторані </w:t>
            </w:r>
            <w:r>
              <w:rPr>
                <w:rStyle w:val="apple-converted-space"/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Качка по-</w:t>
            </w:r>
            <w:proofErr w:type="spellStart"/>
            <w:r>
              <w:rPr>
                <w:sz w:val="21"/>
                <w:szCs w:val="21"/>
              </w:rPr>
              <w:t>пекінськи</w:t>
            </w:r>
            <w:proofErr w:type="spellEnd"/>
            <w:r>
              <w:rPr>
                <w:sz w:val="21"/>
                <w:szCs w:val="21"/>
              </w:rPr>
              <w:t>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Чайна церемонія.</w:t>
            </w:r>
          </w:p>
          <w:p w:rsidR="0015681F" w:rsidRDefault="0015681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ХРАМ НЕБА – </w:t>
            </w:r>
            <w:r>
              <w:rPr>
                <w:sz w:val="21"/>
                <w:szCs w:val="21"/>
              </w:rPr>
              <w:t>культовий ансамбль жертвопринесення Богу Неба.</w:t>
            </w:r>
          </w:p>
          <w:p w:rsidR="0015681F" w:rsidRDefault="0015681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1"/>
                <w:szCs w:val="21"/>
              </w:rPr>
              <w:t>Повернення до готелю. Відпочинок.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</w:r>
            <w:r>
              <w:rPr>
                <w:rStyle w:val="a8"/>
                <w:sz w:val="21"/>
                <w:szCs w:val="21"/>
              </w:rPr>
              <w:t>Харчування: сніданок, обід</w:t>
            </w:r>
          </w:p>
        </w:tc>
      </w:tr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664">
              <w:rPr>
                <w:b/>
                <w:color w:val="FF0000"/>
                <w:sz w:val="21"/>
                <w:szCs w:val="21"/>
              </w:rPr>
              <w:t>День 8</w:t>
            </w:r>
          </w:p>
        </w:tc>
        <w:tc>
          <w:tcPr>
            <w:tcW w:w="8991" w:type="dxa"/>
          </w:tcPr>
          <w:p w:rsidR="0015681F" w:rsidRDefault="00777FD2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Сніданок 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 xml:space="preserve">ВЕЛИКА КИТАЙСЬКА СТІНА </w:t>
            </w:r>
            <w:r>
              <w:rPr>
                <w:sz w:val="21"/>
                <w:szCs w:val="21"/>
              </w:rPr>
              <w:t xml:space="preserve">(ділянка </w:t>
            </w:r>
            <w:proofErr w:type="spellStart"/>
            <w:r>
              <w:rPr>
                <w:sz w:val="21"/>
                <w:szCs w:val="21"/>
              </w:rPr>
              <w:t>Цзюйюнгуань</w:t>
            </w:r>
            <w:proofErr w:type="spellEnd"/>
            <w:r>
              <w:rPr>
                <w:sz w:val="21"/>
                <w:szCs w:val="21"/>
              </w:rPr>
              <w:t xml:space="preserve">, без канатної дороги) </w:t>
            </w:r>
            <w:r>
              <w:rPr>
                <w:rStyle w:val="a8"/>
                <w:sz w:val="21"/>
                <w:szCs w:val="21"/>
              </w:rPr>
              <w:t>–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 xml:space="preserve">грандіозна споруда, що </w:t>
            </w:r>
            <w:proofErr w:type="spellStart"/>
            <w:r>
              <w:rPr>
                <w:sz w:val="21"/>
                <w:szCs w:val="21"/>
              </w:rPr>
              <w:t>простяглася</w:t>
            </w:r>
            <w:proofErr w:type="spellEnd"/>
            <w:r>
              <w:rPr>
                <w:sz w:val="21"/>
                <w:szCs w:val="21"/>
              </w:rPr>
              <w:t xml:space="preserve"> на 6350 км. вздовж північних кордонів Китаю. Її будівництво розпочалося у IV-III ст. до зв. е. у період Воюючих царств для захисту держави від набігів кочового народу </w:t>
            </w:r>
            <w:proofErr w:type="spellStart"/>
            <w:r>
              <w:rPr>
                <w:sz w:val="21"/>
                <w:szCs w:val="21"/>
              </w:rPr>
              <w:t>хунну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Нефритова фабрика </w:t>
            </w:r>
            <w:r>
              <w:rPr>
                <w:sz w:val="21"/>
                <w:szCs w:val="21"/>
              </w:rPr>
              <w:t>– де цікаво розкажуть про історію каменю, покажуть процес виготовлення та безліч унікальних виробів. Існує прислів'я – "У золота – висока ціна, нефрит – безцінний".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Легкий обід у ресторані за містом.</w:t>
            </w:r>
          </w:p>
          <w:p w:rsidR="0015681F" w:rsidRDefault="0015681F">
            <w:pPr>
              <w:rPr>
                <w:rStyle w:val="apple-converted-space"/>
                <w:sz w:val="21"/>
                <w:szCs w:val="21"/>
              </w:rPr>
            </w:pPr>
            <w:r>
              <w:rPr>
                <w:rStyle w:val="a8"/>
                <w:sz w:val="21"/>
                <w:szCs w:val="21"/>
              </w:rPr>
              <w:t>ЛІТНІЙ САД «ІХЕЮАНЬ»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Літня резиденція імператорів. Найбільший та стародавній садово-парковий ансамбль.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Повернення в готель.</w:t>
            </w:r>
          </w:p>
          <w:p w:rsidR="0015681F" w:rsidRDefault="0015681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Style w:val="a8"/>
                <w:sz w:val="21"/>
                <w:szCs w:val="21"/>
              </w:rPr>
              <w:t>Харчування: сніданок, обід</w:t>
            </w:r>
          </w:p>
        </w:tc>
      </w:tr>
      <w:tr w:rsidR="0015681F">
        <w:trPr>
          <w:jc w:val="center"/>
        </w:trPr>
        <w:tc>
          <w:tcPr>
            <w:tcW w:w="1214" w:type="dxa"/>
          </w:tcPr>
          <w:p w:rsidR="0015681F" w:rsidRDefault="0015681F">
            <w:pPr>
              <w:tabs>
                <w:tab w:val="left" w:pos="3435"/>
                <w:tab w:val="left" w:pos="5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664">
              <w:rPr>
                <w:b/>
                <w:color w:val="FF0000"/>
                <w:sz w:val="21"/>
                <w:szCs w:val="21"/>
              </w:rPr>
              <w:t>День 9</w:t>
            </w:r>
          </w:p>
        </w:tc>
        <w:tc>
          <w:tcPr>
            <w:tcW w:w="8991" w:type="dxa"/>
          </w:tcPr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 Здавання номера до 12 годин.</w:t>
            </w:r>
          </w:p>
          <w:p w:rsidR="0015681F" w:rsidRDefault="00156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Трансфер до аеропорту </w:t>
            </w:r>
            <w:r w:rsidR="00E04664">
              <w:rPr>
                <w:sz w:val="21"/>
                <w:szCs w:val="21"/>
                <w:lang w:val="uk-UA"/>
              </w:rPr>
              <w:t xml:space="preserve"> Пекіна </w:t>
            </w:r>
            <w:r>
              <w:rPr>
                <w:sz w:val="21"/>
                <w:szCs w:val="21"/>
              </w:rPr>
              <w:t>без гіда.</w:t>
            </w:r>
          </w:p>
          <w:p w:rsidR="0015681F" w:rsidRDefault="0015681F" w:rsidP="00E0466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1"/>
                <w:szCs w:val="21"/>
              </w:rPr>
              <w:t>Вилі</w:t>
            </w:r>
            <w:r w:rsidR="00777FD2">
              <w:rPr>
                <w:sz w:val="21"/>
                <w:szCs w:val="21"/>
              </w:rPr>
              <w:t xml:space="preserve">т </w:t>
            </w:r>
            <w:r w:rsidR="00E04664">
              <w:rPr>
                <w:sz w:val="21"/>
                <w:szCs w:val="21"/>
              </w:rPr>
              <w:t xml:space="preserve"> /</w:t>
            </w:r>
            <w:r>
              <w:rPr>
                <w:b/>
                <w:bCs/>
                <w:sz w:val="21"/>
                <w:szCs w:val="21"/>
              </w:rPr>
              <w:t>Харчування: сніданок</w:t>
            </w:r>
          </w:p>
        </w:tc>
      </w:tr>
    </w:tbl>
    <w:p w:rsidR="0015681F" w:rsidRDefault="0015681F">
      <w:pPr>
        <w:tabs>
          <w:tab w:val="left" w:pos="3435"/>
          <w:tab w:val="left" w:pos="5640"/>
        </w:tabs>
        <w:jc w:val="both"/>
        <w:rPr>
          <w:rFonts w:ascii="Arial" w:hAnsi="Arial"/>
          <w:b/>
          <w:sz w:val="20"/>
          <w:szCs w:val="20"/>
        </w:rPr>
      </w:pPr>
    </w:p>
    <w:p w:rsidR="0015681F" w:rsidRPr="00E04664" w:rsidRDefault="0015681F">
      <w:pPr>
        <w:tabs>
          <w:tab w:val="left" w:pos="3435"/>
          <w:tab w:val="left" w:pos="5640"/>
        </w:tabs>
        <w:jc w:val="both"/>
        <w:rPr>
          <w:b/>
          <w:color w:val="FF0000"/>
          <w:sz w:val="20"/>
          <w:szCs w:val="20"/>
        </w:rPr>
      </w:pPr>
      <w:r w:rsidRPr="00E04664">
        <w:rPr>
          <w:b/>
          <w:color w:val="FF0000"/>
          <w:sz w:val="20"/>
          <w:szCs w:val="20"/>
        </w:rPr>
        <w:t>У вартість туру включено:</w:t>
      </w:r>
    </w:p>
    <w:p w:rsidR="0015681F" w:rsidRPr="00E04664" w:rsidRDefault="00E04664">
      <w:pPr>
        <w:rPr>
          <w:sz w:val="20"/>
          <w:szCs w:val="20"/>
        </w:rPr>
      </w:pPr>
      <w:r w:rsidRPr="00E04664">
        <w:rPr>
          <w:sz w:val="20"/>
          <w:szCs w:val="20"/>
        </w:rPr>
        <w:t xml:space="preserve">- Розміщення у готелях 4-5* </w:t>
      </w:r>
    </w:p>
    <w:p w:rsidR="0015681F" w:rsidRPr="00E04664" w:rsidRDefault="0015681F">
      <w:pPr>
        <w:rPr>
          <w:sz w:val="20"/>
          <w:szCs w:val="20"/>
        </w:rPr>
      </w:pPr>
      <w:r w:rsidRPr="00E04664">
        <w:rPr>
          <w:sz w:val="20"/>
          <w:szCs w:val="20"/>
        </w:rPr>
        <w:t>- Вказані залізничні квитки: Шанхай-Лоян-Сіань-Пекін (сидячі місця .2-й клас)</w:t>
      </w:r>
    </w:p>
    <w:p w:rsidR="0015681F" w:rsidRPr="00E04664" w:rsidRDefault="0015681F">
      <w:pPr>
        <w:rPr>
          <w:sz w:val="20"/>
          <w:szCs w:val="20"/>
        </w:rPr>
      </w:pPr>
      <w:r w:rsidRPr="00E04664">
        <w:rPr>
          <w:sz w:val="20"/>
          <w:szCs w:val="20"/>
        </w:rPr>
        <w:t>- Харчування згідно з програмою.</w:t>
      </w:r>
    </w:p>
    <w:p w:rsidR="0015681F" w:rsidRPr="00E04664" w:rsidRDefault="0015681F">
      <w:pPr>
        <w:rPr>
          <w:sz w:val="20"/>
          <w:szCs w:val="20"/>
        </w:rPr>
      </w:pPr>
      <w:r w:rsidRPr="00E04664">
        <w:rPr>
          <w:sz w:val="20"/>
          <w:szCs w:val="20"/>
        </w:rPr>
        <w:t>- Вхідні квитки у зазначені пам'ятки та музеї.</w:t>
      </w:r>
    </w:p>
    <w:p w:rsidR="0015681F" w:rsidRPr="00E04664" w:rsidRDefault="0015681F">
      <w:pPr>
        <w:rPr>
          <w:sz w:val="20"/>
          <w:szCs w:val="20"/>
        </w:rPr>
      </w:pPr>
      <w:r w:rsidRPr="00E04664">
        <w:rPr>
          <w:sz w:val="20"/>
          <w:szCs w:val="20"/>
        </w:rPr>
        <w:t>- Екскурсійне обслуговування згідно з програмою.</w:t>
      </w:r>
    </w:p>
    <w:p w:rsidR="0015681F" w:rsidRDefault="0015681F">
      <w:pPr>
        <w:rPr>
          <w:sz w:val="20"/>
          <w:szCs w:val="20"/>
        </w:rPr>
      </w:pPr>
      <w:r w:rsidRPr="00E04664">
        <w:rPr>
          <w:sz w:val="20"/>
          <w:szCs w:val="20"/>
        </w:rPr>
        <w:t>- Послуги російськомовного гіда по всій програмі, зазначені трансфери.</w:t>
      </w:r>
    </w:p>
    <w:p w:rsidR="00E04664" w:rsidRPr="00E04664" w:rsidRDefault="00E0466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-10 %</w:t>
      </w:r>
    </w:p>
    <w:p w:rsidR="0015681F" w:rsidRPr="00E04664" w:rsidRDefault="0015681F">
      <w:pPr>
        <w:rPr>
          <w:b/>
          <w:sz w:val="20"/>
          <w:szCs w:val="20"/>
        </w:rPr>
      </w:pPr>
    </w:p>
    <w:p w:rsidR="0015681F" w:rsidRPr="00E04664" w:rsidRDefault="0015681F">
      <w:pPr>
        <w:rPr>
          <w:b/>
          <w:sz w:val="20"/>
          <w:szCs w:val="20"/>
        </w:rPr>
      </w:pPr>
      <w:r w:rsidRPr="00E04664">
        <w:rPr>
          <w:b/>
          <w:sz w:val="20"/>
          <w:szCs w:val="20"/>
        </w:rPr>
        <w:t>У вартість НЕ включено:</w:t>
      </w:r>
    </w:p>
    <w:p w:rsidR="0015681F" w:rsidRPr="00E04664" w:rsidRDefault="0015681F">
      <w:pPr>
        <w:rPr>
          <w:sz w:val="20"/>
          <w:szCs w:val="20"/>
        </w:rPr>
      </w:pPr>
      <w:r w:rsidRPr="00E04664">
        <w:rPr>
          <w:sz w:val="20"/>
          <w:szCs w:val="20"/>
        </w:rPr>
        <w:t xml:space="preserve">- Міжнародний </w:t>
      </w:r>
      <w:proofErr w:type="spellStart"/>
      <w:r w:rsidRPr="00E04664">
        <w:rPr>
          <w:sz w:val="20"/>
          <w:szCs w:val="20"/>
        </w:rPr>
        <w:t>авіапереліт</w:t>
      </w:r>
      <w:proofErr w:type="spellEnd"/>
    </w:p>
    <w:p w:rsidR="0015681F" w:rsidRPr="00E04664" w:rsidRDefault="00E04664">
      <w:pPr>
        <w:rPr>
          <w:sz w:val="20"/>
          <w:szCs w:val="20"/>
        </w:rPr>
      </w:pPr>
      <w:r w:rsidRPr="00E04664">
        <w:rPr>
          <w:sz w:val="20"/>
          <w:szCs w:val="20"/>
        </w:rPr>
        <w:t>- О</w:t>
      </w:r>
      <w:r w:rsidR="0015681F" w:rsidRPr="00E04664">
        <w:rPr>
          <w:sz w:val="20"/>
          <w:szCs w:val="20"/>
        </w:rPr>
        <w:t>формлення візи до Китаю.</w:t>
      </w:r>
    </w:p>
    <w:p w:rsidR="0015681F" w:rsidRPr="00E04664" w:rsidRDefault="00E04664">
      <w:pPr>
        <w:rPr>
          <w:sz w:val="20"/>
          <w:szCs w:val="20"/>
        </w:rPr>
      </w:pPr>
      <w:r w:rsidRPr="00E04664">
        <w:rPr>
          <w:sz w:val="20"/>
          <w:szCs w:val="20"/>
        </w:rPr>
        <w:t>- С</w:t>
      </w:r>
      <w:r w:rsidR="0015681F" w:rsidRPr="00E04664">
        <w:rPr>
          <w:sz w:val="20"/>
          <w:szCs w:val="20"/>
        </w:rPr>
        <w:t>трахування.</w:t>
      </w:r>
    </w:p>
    <w:p w:rsidR="0015681F" w:rsidRPr="00E04664" w:rsidRDefault="0015681F">
      <w:pPr>
        <w:rPr>
          <w:sz w:val="20"/>
          <w:szCs w:val="20"/>
        </w:rPr>
      </w:pPr>
      <w:r w:rsidRPr="00E04664">
        <w:rPr>
          <w:sz w:val="20"/>
          <w:szCs w:val="20"/>
        </w:rPr>
        <w:t>- Чайові гідам, водіям та носіям у готелях.</w:t>
      </w:r>
    </w:p>
    <w:p w:rsidR="0015681F" w:rsidRPr="00E04664" w:rsidRDefault="0015681F">
      <w:pPr>
        <w:shd w:val="clear" w:color="auto" w:fill="FFFFFF"/>
        <w:rPr>
          <w:b/>
          <w:bCs/>
          <w:sz w:val="20"/>
          <w:szCs w:val="20"/>
        </w:rPr>
      </w:pPr>
    </w:p>
    <w:p w:rsidR="0015681F" w:rsidRPr="00E04664" w:rsidRDefault="0015681F">
      <w:pPr>
        <w:shd w:val="clear" w:color="auto" w:fill="FFFFFF"/>
        <w:rPr>
          <w:sz w:val="20"/>
          <w:szCs w:val="20"/>
        </w:rPr>
      </w:pPr>
      <w:r w:rsidRPr="00E04664">
        <w:rPr>
          <w:b/>
          <w:bCs/>
          <w:sz w:val="20"/>
          <w:szCs w:val="20"/>
        </w:rPr>
        <w:t xml:space="preserve">Додатково оплачується: </w:t>
      </w:r>
      <w:r w:rsidRPr="00E04664">
        <w:rPr>
          <w:b/>
          <w:bCs/>
          <w:sz w:val="20"/>
          <w:szCs w:val="20"/>
        </w:rPr>
        <w:br/>
      </w:r>
      <w:r w:rsidRPr="00E04664">
        <w:rPr>
          <w:sz w:val="20"/>
          <w:szCs w:val="20"/>
        </w:rPr>
        <w:t xml:space="preserve">-Раннє поселення/додаткова ніч у Шанхаї 4* </w:t>
      </w:r>
      <w:r w:rsidRPr="00E04664">
        <w:rPr>
          <w:rStyle w:val="a8"/>
          <w:sz w:val="20"/>
          <w:szCs w:val="20"/>
        </w:rPr>
        <w:t>100</w:t>
      </w:r>
      <w:r w:rsidRPr="00E04664">
        <w:rPr>
          <w:rStyle w:val="apple-converted-space"/>
          <w:sz w:val="20"/>
          <w:szCs w:val="20"/>
        </w:rPr>
        <w:t> </w:t>
      </w:r>
      <w:r w:rsidRPr="00E04664">
        <w:rPr>
          <w:sz w:val="20"/>
          <w:szCs w:val="20"/>
        </w:rPr>
        <w:t>доларів США / за номер на добу зі сніданком</w:t>
      </w:r>
    </w:p>
    <w:p w:rsidR="0015681F" w:rsidRPr="00E04664" w:rsidRDefault="0015681F">
      <w:pPr>
        <w:shd w:val="clear" w:color="auto" w:fill="FFFFFF"/>
        <w:rPr>
          <w:sz w:val="20"/>
          <w:szCs w:val="20"/>
        </w:rPr>
      </w:pPr>
      <w:r w:rsidRPr="00E04664">
        <w:rPr>
          <w:sz w:val="20"/>
          <w:szCs w:val="20"/>
        </w:rPr>
        <w:t>-Раннє поселення/додаткова ніч у Шанхаї5*</w:t>
      </w:r>
      <w:r w:rsidRPr="00E04664">
        <w:rPr>
          <w:rStyle w:val="apple-converted-space"/>
          <w:sz w:val="20"/>
          <w:szCs w:val="20"/>
        </w:rPr>
        <w:t> </w:t>
      </w:r>
      <w:r w:rsidRPr="00E04664">
        <w:rPr>
          <w:rStyle w:val="a8"/>
          <w:sz w:val="20"/>
          <w:szCs w:val="20"/>
        </w:rPr>
        <w:t xml:space="preserve">200 </w:t>
      </w:r>
      <w:r w:rsidRPr="00E04664">
        <w:rPr>
          <w:sz w:val="20"/>
          <w:szCs w:val="20"/>
        </w:rPr>
        <w:t>доларів США / за номер на добу зі сніданком</w:t>
      </w:r>
    </w:p>
    <w:p w:rsidR="0015681F" w:rsidRPr="00E04664" w:rsidRDefault="0015681F">
      <w:pPr>
        <w:shd w:val="clear" w:color="auto" w:fill="FFFFFF"/>
        <w:rPr>
          <w:sz w:val="20"/>
          <w:szCs w:val="20"/>
        </w:rPr>
      </w:pPr>
      <w:r w:rsidRPr="00E04664">
        <w:rPr>
          <w:sz w:val="20"/>
          <w:szCs w:val="20"/>
        </w:rPr>
        <w:t xml:space="preserve">-Доплата за трансфер у Китаї за годинним розкладом до 08:00 ранку та після 21:00 вечора </w:t>
      </w:r>
      <w:r w:rsidRPr="00E04664">
        <w:rPr>
          <w:b/>
          <w:bCs/>
          <w:sz w:val="20"/>
          <w:szCs w:val="20"/>
        </w:rPr>
        <w:t xml:space="preserve">15 </w:t>
      </w:r>
      <w:r w:rsidRPr="00E04664">
        <w:rPr>
          <w:sz w:val="20"/>
          <w:szCs w:val="20"/>
        </w:rPr>
        <w:t>доларів США/за машину (в один бік)</w:t>
      </w:r>
    </w:p>
    <w:p w:rsidR="0015681F" w:rsidRPr="00E04664" w:rsidRDefault="0015681F">
      <w:pPr>
        <w:pStyle w:val="a5"/>
        <w:spacing w:before="0" w:beforeAutospacing="0" w:after="0" w:afterAutospacing="0"/>
        <w:rPr>
          <w:sz w:val="20"/>
          <w:szCs w:val="20"/>
        </w:rPr>
      </w:pPr>
      <w:r w:rsidRPr="00E04664">
        <w:rPr>
          <w:rStyle w:val="a8"/>
          <w:color w:val="FF0000"/>
          <w:sz w:val="20"/>
          <w:szCs w:val="20"/>
        </w:rPr>
        <w:t xml:space="preserve">Важливо! </w:t>
      </w:r>
      <w:r w:rsidRPr="00E04664">
        <w:rPr>
          <w:rStyle w:val="a8"/>
          <w:sz w:val="20"/>
          <w:szCs w:val="20"/>
        </w:rPr>
        <w:t xml:space="preserve">Можливе продовження програми в будь-які інші міста </w:t>
      </w:r>
      <w:proofErr w:type="spellStart"/>
      <w:r w:rsidRPr="00E04664">
        <w:rPr>
          <w:rStyle w:val="a8"/>
          <w:sz w:val="20"/>
          <w:szCs w:val="20"/>
        </w:rPr>
        <w:t>Китая</w:t>
      </w:r>
      <w:proofErr w:type="spellEnd"/>
      <w:r w:rsidRPr="00E04664">
        <w:rPr>
          <w:rStyle w:val="a8"/>
          <w:sz w:val="20"/>
          <w:szCs w:val="20"/>
        </w:rPr>
        <w:t>.</w:t>
      </w:r>
      <w:r w:rsidRPr="00E04664">
        <w:rPr>
          <w:rStyle w:val="apple-converted-space"/>
          <w:sz w:val="20"/>
          <w:szCs w:val="20"/>
        </w:rPr>
        <w:t xml:space="preserve"> </w:t>
      </w:r>
    </w:p>
    <w:p w:rsidR="003E33A4" w:rsidRPr="00E04664" w:rsidRDefault="003E33A4">
      <w:pPr>
        <w:pStyle w:val="a5"/>
        <w:spacing w:before="0" w:beforeAutospacing="0" w:after="0" w:afterAutospacing="0"/>
        <w:rPr>
          <w:sz w:val="20"/>
          <w:szCs w:val="20"/>
        </w:rPr>
      </w:pPr>
    </w:p>
    <w:sectPr w:rsidR="003E33A4" w:rsidRPr="00E04664">
      <w:headerReference w:type="default" r:id="rId7"/>
      <w:footerReference w:type="default" r:id="rId8"/>
      <w:pgSz w:w="11906" w:h="16838"/>
      <w:pgMar w:top="1021" w:right="1021" w:bottom="1021" w:left="1021" w:header="851" w:footer="68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9E" w:rsidRDefault="0054559E">
      <w:r>
        <w:separator/>
      </w:r>
    </w:p>
  </w:endnote>
  <w:endnote w:type="continuationSeparator" w:id="0">
    <w:p w:rsidR="0054559E" w:rsidRDefault="0054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1F" w:rsidRDefault="002335A8">
    <w:pPr>
      <w:pStyle w:val="a3"/>
      <w:jc w:val="both"/>
      <w:rPr>
        <w:rFonts w:ascii="Arial" w:hAnsi="Arial" w:cs="Arial"/>
        <w:b/>
        <w:color w:val="999999"/>
        <w:sz w:val="52"/>
        <w:szCs w:val="52"/>
        <w:lang w:val="en-US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3060065</wp:posOffset>
              </wp:positionH>
              <wp:positionV relativeFrom="paragraph">
                <wp:posOffset>-149225</wp:posOffset>
              </wp:positionV>
              <wp:extent cx="310515" cy="207010"/>
              <wp:effectExtent l="2540" t="3175" r="1270" b="0"/>
              <wp:wrapNone/>
              <wp:docPr id="2" name="文本框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51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81F" w:rsidRDefault="0015681F">
                          <w:pPr>
                            <w:snapToGrid w:val="0"/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7FD2" w:rsidRPr="00777FD2">
                            <w:rPr>
                              <w:noProof/>
                              <w:lang w:val="ru-RU" w:eastAsia="ru-RU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8" o:spid="_x0000_s1027" style="position:absolute;left:0;text-align:left;margin-left:240.95pt;margin-top:-11.75pt;width:24.4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" filled="f" stroked="f">
              <v:textbox inset="0,0,0,0">
                <w:txbxContent>
                  <w:p w:rsidR="0015681F" w:rsidRDefault="0015681F">
                    <w:pPr>
                      <w:snapToGrid w:val="0"/>
                      <w:jc w:val="center"/>
                      <w:rPr>
                        <w:sz w:val="1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77FD2" w:rsidRPr="00777FD2">
                      <w:rPr>
                        <w:noProof/>
                        <w:lang w:val="ru-RU" w:eastAsia="ru-RU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9E" w:rsidRDefault="0054559E">
      <w:r>
        <w:separator/>
      </w:r>
    </w:p>
  </w:footnote>
  <w:footnote w:type="continuationSeparator" w:id="0">
    <w:p w:rsidR="0054559E" w:rsidRDefault="0054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1F" w:rsidRDefault="002335A8">
    <w:pPr>
      <w:tabs>
        <w:tab w:val="left" w:pos="3435"/>
        <w:tab w:val="left" w:pos="5640"/>
      </w:tabs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920750</wp:posOffset>
              </wp:positionH>
              <wp:positionV relativeFrom="paragraph">
                <wp:posOffset>5080</wp:posOffset>
              </wp:positionV>
              <wp:extent cx="5471160" cy="1038225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681F" w:rsidRDefault="0015681F"/>
                        <w:p w:rsidR="0015681F" w:rsidRDefault="001568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5pt;margin-top:.4pt;width:430.8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" filled="f" stroked="f">
              <v:textbox>
                <w:txbxContent>
                  <w:p w:rsidR="0015681F" w:rsidRDefault="0015681F"/>
                  <w:p w:rsidR="0015681F" w:rsidRDefault="0015681F"/>
                </w:txbxContent>
              </v:textbox>
            </v:shape>
          </w:pict>
        </mc:Fallback>
      </mc:AlternateContent>
    </w:r>
    <w:r>
      <w:rPr>
        <w:rFonts w:ascii="SimSun" w:hAnsi="SimSun" w:cs="SimSun"/>
        <w:noProof/>
        <w:lang w:val="ru-RU" w:eastAsia="ru-RU"/>
      </w:rPr>
      <w:drawing>
        <wp:inline distT="0" distB="0" distL="0" distR="0">
          <wp:extent cx="891540" cy="1028700"/>
          <wp:effectExtent l="0" t="0" r="3810" b="0"/>
          <wp:docPr id="1" name="图片 8" descr="C:\Users\lihaitao.ZHENGBANG\Documents\QQEIM Files\2851607554\Image\C2C\WJCUHOC30S`TF@](N8UZ]J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C:\Users\lihaitao.ZHENGBANG\Documents\QQEIM Files\2851607554\Image\C2C\WJCUHOC30S`TF@](N8UZ]J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E43E19"/>
    <w:multiLevelType w:val="singleLevel"/>
    <w:tmpl w:val="87E43E19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MTQ5YzZiYTQ4MjVhNmMzNGFkMzcyYWM3Yzc1N2MifQ=="/>
  </w:docVars>
  <w:rsids>
    <w:rsidRoot w:val="00172A27"/>
    <w:rsid w:val="00061B0A"/>
    <w:rsid w:val="000C6B42"/>
    <w:rsid w:val="000F0D70"/>
    <w:rsid w:val="000F7855"/>
    <w:rsid w:val="00132846"/>
    <w:rsid w:val="0015681F"/>
    <w:rsid w:val="00172A27"/>
    <w:rsid w:val="0022355B"/>
    <w:rsid w:val="002335A8"/>
    <w:rsid w:val="00290B80"/>
    <w:rsid w:val="002A3ED7"/>
    <w:rsid w:val="0030009C"/>
    <w:rsid w:val="0031428E"/>
    <w:rsid w:val="00385A05"/>
    <w:rsid w:val="003A37DE"/>
    <w:rsid w:val="003E33A4"/>
    <w:rsid w:val="004535B0"/>
    <w:rsid w:val="0054559E"/>
    <w:rsid w:val="005C35CF"/>
    <w:rsid w:val="005D43DC"/>
    <w:rsid w:val="00777FD2"/>
    <w:rsid w:val="007A4B36"/>
    <w:rsid w:val="0085534D"/>
    <w:rsid w:val="00910E2D"/>
    <w:rsid w:val="00945747"/>
    <w:rsid w:val="0097580D"/>
    <w:rsid w:val="00AE25E6"/>
    <w:rsid w:val="00AE5463"/>
    <w:rsid w:val="00AE5A9D"/>
    <w:rsid w:val="00BC4E4D"/>
    <w:rsid w:val="00C06A1B"/>
    <w:rsid w:val="00CD04D1"/>
    <w:rsid w:val="00D30063"/>
    <w:rsid w:val="00DB602D"/>
    <w:rsid w:val="00E04664"/>
    <w:rsid w:val="00EB0356"/>
    <w:rsid w:val="00FE651D"/>
    <w:rsid w:val="012E1378"/>
    <w:rsid w:val="015B63D1"/>
    <w:rsid w:val="01A65F5D"/>
    <w:rsid w:val="01C32A5B"/>
    <w:rsid w:val="026566C1"/>
    <w:rsid w:val="03945A18"/>
    <w:rsid w:val="043C185F"/>
    <w:rsid w:val="0478080A"/>
    <w:rsid w:val="04D8626A"/>
    <w:rsid w:val="04F02730"/>
    <w:rsid w:val="06061D5A"/>
    <w:rsid w:val="06A0578A"/>
    <w:rsid w:val="06AE0277"/>
    <w:rsid w:val="06E60D08"/>
    <w:rsid w:val="09696B86"/>
    <w:rsid w:val="0B902B75"/>
    <w:rsid w:val="0BAF110A"/>
    <w:rsid w:val="0C1B4257"/>
    <w:rsid w:val="0CEE58A5"/>
    <w:rsid w:val="0D1F7381"/>
    <w:rsid w:val="0D41037E"/>
    <w:rsid w:val="0D600B0D"/>
    <w:rsid w:val="0D971B71"/>
    <w:rsid w:val="0E061297"/>
    <w:rsid w:val="0E157EE7"/>
    <w:rsid w:val="0EB4696D"/>
    <w:rsid w:val="0ED306AA"/>
    <w:rsid w:val="116729FE"/>
    <w:rsid w:val="133529D7"/>
    <w:rsid w:val="13542E77"/>
    <w:rsid w:val="13AB36A0"/>
    <w:rsid w:val="14221DC5"/>
    <w:rsid w:val="14267720"/>
    <w:rsid w:val="14DD1025"/>
    <w:rsid w:val="14E23273"/>
    <w:rsid w:val="14F8537D"/>
    <w:rsid w:val="14F94DB5"/>
    <w:rsid w:val="15187868"/>
    <w:rsid w:val="15382CAD"/>
    <w:rsid w:val="15B3689F"/>
    <w:rsid w:val="15E60743"/>
    <w:rsid w:val="16E571D1"/>
    <w:rsid w:val="173D23C0"/>
    <w:rsid w:val="19492358"/>
    <w:rsid w:val="19522786"/>
    <w:rsid w:val="19BF4735"/>
    <w:rsid w:val="19CE6DBA"/>
    <w:rsid w:val="1A0F50E1"/>
    <w:rsid w:val="1A302F44"/>
    <w:rsid w:val="1A3C6EF4"/>
    <w:rsid w:val="1BF116D7"/>
    <w:rsid w:val="1C3F51FF"/>
    <w:rsid w:val="1CC835EF"/>
    <w:rsid w:val="1DB81BC0"/>
    <w:rsid w:val="1EE5502E"/>
    <w:rsid w:val="1F0D7DB8"/>
    <w:rsid w:val="1F58173A"/>
    <w:rsid w:val="20305CB5"/>
    <w:rsid w:val="219A429E"/>
    <w:rsid w:val="2263364E"/>
    <w:rsid w:val="22B75727"/>
    <w:rsid w:val="22CD34C1"/>
    <w:rsid w:val="237547A2"/>
    <w:rsid w:val="24203C9F"/>
    <w:rsid w:val="24340C1E"/>
    <w:rsid w:val="25A03BA6"/>
    <w:rsid w:val="263D10FA"/>
    <w:rsid w:val="26776E69"/>
    <w:rsid w:val="271E2CF2"/>
    <w:rsid w:val="27AD0EE4"/>
    <w:rsid w:val="28A57ACF"/>
    <w:rsid w:val="2915312A"/>
    <w:rsid w:val="294B7001"/>
    <w:rsid w:val="295F528A"/>
    <w:rsid w:val="29B24248"/>
    <w:rsid w:val="2A577423"/>
    <w:rsid w:val="2A6F0337"/>
    <w:rsid w:val="2A7E1F90"/>
    <w:rsid w:val="2C3F5846"/>
    <w:rsid w:val="2CCA0C04"/>
    <w:rsid w:val="2CFC08B8"/>
    <w:rsid w:val="2D1229D8"/>
    <w:rsid w:val="2D3B36B8"/>
    <w:rsid w:val="2D62296D"/>
    <w:rsid w:val="2EAE0F64"/>
    <w:rsid w:val="30267E03"/>
    <w:rsid w:val="3232742C"/>
    <w:rsid w:val="32941723"/>
    <w:rsid w:val="32B53E51"/>
    <w:rsid w:val="32E974BC"/>
    <w:rsid w:val="337A662A"/>
    <w:rsid w:val="33BE414B"/>
    <w:rsid w:val="343F5426"/>
    <w:rsid w:val="34B937B9"/>
    <w:rsid w:val="357D372B"/>
    <w:rsid w:val="38394E78"/>
    <w:rsid w:val="389344A3"/>
    <w:rsid w:val="389F216C"/>
    <w:rsid w:val="396A62A5"/>
    <w:rsid w:val="3A4A50D5"/>
    <w:rsid w:val="3A5203B5"/>
    <w:rsid w:val="3A915E6B"/>
    <w:rsid w:val="3B0B1B1C"/>
    <w:rsid w:val="3B246C2F"/>
    <w:rsid w:val="3B570C7A"/>
    <w:rsid w:val="3B977F31"/>
    <w:rsid w:val="3CD87B20"/>
    <w:rsid w:val="3DA377F1"/>
    <w:rsid w:val="3EFA2885"/>
    <w:rsid w:val="417804BA"/>
    <w:rsid w:val="41D95F31"/>
    <w:rsid w:val="42A92B32"/>
    <w:rsid w:val="42AA3CFD"/>
    <w:rsid w:val="42BA277A"/>
    <w:rsid w:val="433D3846"/>
    <w:rsid w:val="43A2186D"/>
    <w:rsid w:val="44983059"/>
    <w:rsid w:val="44A05F5F"/>
    <w:rsid w:val="44A62B67"/>
    <w:rsid w:val="451969D0"/>
    <w:rsid w:val="457B38A5"/>
    <w:rsid w:val="45EE752C"/>
    <w:rsid w:val="464C0ED8"/>
    <w:rsid w:val="473103C5"/>
    <w:rsid w:val="48F32979"/>
    <w:rsid w:val="4AE223AC"/>
    <w:rsid w:val="4BDE6393"/>
    <w:rsid w:val="4C720917"/>
    <w:rsid w:val="4D0E1918"/>
    <w:rsid w:val="4F3F6616"/>
    <w:rsid w:val="506541A0"/>
    <w:rsid w:val="509766A1"/>
    <w:rsid w:val="52C8419E"/>
    <w:rsid w:val="53223090"/>
    <w:rsid w:val="535806C4"/>
    <w:rsid w:val="5393003B"/>
    <w:rsid w:val="541203A9"/>
    <w:rsid w:val="551A49DD"/>
    <w:rsid w:val="55220365"/>
    <w:rsid w:val="55467F32"/>
    <w:rsid w:val="55785706"/>
    <w:rsid w:val="55821887"/>
    <w:rsid w:val="56487434"/>
    <w:rsid w:val="572050DA"/>
    <w:rsid w:val="57592ECB"/>
    <w:rsid w:val="58383BE5"/>
    <w:rsid w:val="58E450B1"/>
    <w:rsid w:val="59030B09"/>
    <w:rsid w:val="5969055B"/>
    <w:rsid w:val="59865182"/>
    <w:rsid w:val="59CB35B2"/>
    <w:rsid w:val="5B315DDA"/>
    <w:rsid w:val="5C0E5FAB"/>
    <w:rsid w:val="5C6559E3"/>
    <w:rsid w:val="5C957E7D"/>
    <w:rsid w:val="5CE16B63"/>
    <w:rsid w:val="5D073094"/>
    <w:rsid w:val="5D790EDF"/>
    <w:rsid w:val="5D7E2A7F"/>
    <w:rsid w:val="5DB00127"/>
    <w:rsid w:val="5DC77448"/>
    <w:rsid w:val="5DFF4EA6"/>
    <w:rsid w:val="5E167686"/>
    <w:rsid w:val="5E2A6890"/>
    <w:rsid w:val="5E870DE1"/>
    <w:rsid w:val="5F276613"/>
    <w:rsid w:val="5F3E243A"/>
    <w:rsid w:val="5FC11054"/>
    <w:rsid w:val="60DC4BE0"/>
    <w:rsid w:val="60FA13FC"/>
    <w:rsid w:val="61906223"/>
    <w:rsid w:val="621A0094"/>
    <w:rsid w:val="62F541F5"/>
    <w:rsid w:val="64457E83"/>
    <w:rsid w:val="653D5056"/>
    <w:rsid w:val="654F3E9A"/>
    <w:rsid w:val="65530E76"/>
    <w:rsid w:val="659E7C20"/>
    <w:rsid w:val="65EA17CC"/>
    <w:rsid w:val="665E59F5"/>
    <w:rsid w:val="66806538"/>
    <w:rsid w:val="67BF7A22"/>
    <w:rsid w:val="67F518C8"/>
    <w:rsid w:val="67FB338F"/>
    <w:rsid w:val="684F7266"/>
    <w:rsid w:val="6861624C"/>
    <w:rsid w:val="6958278E"/>
    <w:rsid w:val="6A722851"/>
    <w:rsid w:val="6B5F0727"/>
    <w:rsid w:val="6B772438"/>
    <w:rsid w:val="6B7A71A2"/>
    <w:rsid w:val="6BD744ED"/>
    <w:rsid w:val="6C8643E6"/>
    <w:rsid w:val="6DDA20EA"/>
    <w:rsid w:val="6EF57B17"/>
    <w:rsid w:val="6F284959"/>
    <w:rsid w:val="6F394E27"/>
    <w:rsid w:val="6F4931A2"/>
    <w:rsid w:val="6F9800AC"/>
    <w:rsid w:val="70373D05"/>
    <w:rsid w:val="70A625B9"/>
    <w:rsid w:val="72257555"/>
    <w:rsid w:val="72A229DE"/>
    <w:rsid w:val="72AB448E"/>
    <w:rsid w:val="731B209A"/>
    <w:rsid w:val="73446367"/>
    <w:rsid w:val="735C2762"/>
    <w:rsid w:val="737956CB"/>
    <w:rsid w:val="73E76B9B"/>
    <w:rsid w:val="743440E1"/>
    <w:rsid w:val="74970B26"/>
    <w:rsid w:val="74CE7959"/>
    <w:rsid w:val="74EB5F50"/>
    <w:rsid w:val="75497E37"/>
    <w:rsid w:val="75960094"/>
    <w:rsid w:val="75C64940"/>
    <w:rsid w:val="76AB22C2"/>
    <w:rsid w:val="76D76929"/>
    <w:rsid w:val="77627F7C"/>
    <w:rsid w:val="784659E0"/>
    <w:rsid w:val="78C64CFE"/>
    <w:rsid w:val="79644787"/>
    <w:rsid w:val="79B475B7"/>
    <w:rsid w:val="79EC5C4A"/>
    <w:rsid w:val="79EF2864"/>
    <w:rsid w:val="7A47485B"/>
    <w:rsid w:val="7A8016FB"/>
    <w:rsid w:val="7AFE22D4"/>
    <w:rsid w:val="7B4B386A"/>
    <w:rsid w:val="7BE07CE3"/>
    <w:rsid w:val="7CAD3957"/>
    <w:rsid w:val="7CB0545E"/>
    <w:rsid w:val="7CFF28E0"/>
    <w:rsid w:val="7D574AB0"/>
    <w:rsid w:val="7DCC5C42"/>
    <w:rsid w:val="7E496CC7"/>
    <w:rsid w:val="7E6837E4"/>
    <w:rsid w:val="7F003D9C"/>
    <w:rsid w:val="7FE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88BB59D4-6D6C-4916-945E-A9D3DA8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widowControl w:val="0"/>
      <w:ind w:firstLineChars="1700" w:firstLine="4760"/>
      <w:jc w:val="both"/>
      <w:outlineLvl w:val="2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Title"/>
    <w:basedOn w:val="a"/>
    <w:qFormat/>
    <w:pPr>
      <w:jc w:val="center"/>
    </w:pPr>
    <w:rPr>
      <w:rFonts w:eastAsia="KaiTi_GB2312"/>
      <w:b/>
      <w:sz w:val="30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customStyle="1" w:styleId="2">
    <w:name w:val="уцу2"/>
    <w:rPr>
      <w:rFonts w:ascii="Arial" w:hAnsi="Arial" w:cs="Arial" w:hint="default"/>
      <w:color w:val="333333"/>
      <w:sz w:val="18"/>
      <w:szCs w:val="18"/>
    </w:rPr>
  </w:style>
  <w:style w:type="character" w:customStyle="1" w:styleId="1">
    <w:name w:val="Основной шрифт абзаца1"/>
    <w:qFormat/>
  </w:style>
  <w:style w:type="character" w:customStyle="1" w:styleId="apple-style-span">
    <w:name w:val="apple-style-span"/>
  </w:style>
  <w:style w:type="character" w:customStyle="1" w:styleId="hps">
    <w:name w:val="hps"/>
  </w:style>
  <w:style w:type="character" w:customStyle="1" w:styleId="ab">
    <w:name w:val="уцу"/>
  </w:style>
  <w:style w:type="character" w:customStyle="1" w:styleId="apple-converted-space">
    <w:name w:val="apple-converted-space"/>
  </w:style>
  <w:style w:type="character" w:customStyle="1" w:styleId="subheader1">
    <w:name w:val="subheader1"/>
    <w:rPr>
      <w:b/>
      <w:bCs/>
      <w:color w:val="003758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zh-CN"/>
    </w:rPr>
  </w:style>
  <w:style w:type="paragraph" w:customStyle="1" w:styleId="ac">
    <w:name w:val=".á.÷í.é"/>
    <w:basedOn w:val="Default"/>
    <w:next w:val="Default"/>
    <w:uiPriority w:val="99"/>
    <w:qFormat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908</Words>
  <Characters>5176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Best China Tours</dc:creator>
  <cp:keywords/>
  <dc:description/>
  <cp:lastModifiedBy>YasyaP</cp:lastModifiedBy>
  <cp:revision>14</cp:revision>
  <cp:lastPrinted>2013-09-13T10:56:00Z</cp:lastPrinted>
  <dcterms:created xsi:type="dcterms:W3CDTF">2025-05-06T08:49:00Z</dcterms:created>
  <dcterms:modified xsi:type="dcterms:W3CDTF">2025-05-27T09:34:00Z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4A97466EBD134723B7423FB0E6CD1546_13</vt:lpwstr>
  </property>
</Properties>
</file>